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FDB" w:rsidRDefault="006D4FDB" w:rsidP="006D4FDB">
      <w:pPr>
        <w:ind w:left="4956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Приложение </w:t>
      </w:r>
      <w:r w:rsidRPr="000F3CBB">
        <w:rPr>
          <w:iCs/>
          <w:sz w:val="20"/>
          <w:szCs w:val="20"/>
        </w:rPr>
        <w:t>4</w:t>
      </w:r>
    </w:p>
    <w:p w:rsidR="006D4FDB" w:rsidRPr="003C73FD" w:rsidRDefault="006D4FDB" w:rsidP="006D4FDB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>к Тарифам комиссионного вознаграждения</w:t>
      </w:r>
    </w:p>
    <w:p w:rsidR="006D4FDB" w:rsidRPr="003C73FD" w:rsidRDefault="006D4FDB" w:rsidP="006D4FDB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 xml:space="preserve">на услуги </w:t>
      </w:r>
      <w:r>
        <w:rPr>
          <w:iCs/>
          <w:sz w:val="20"/>
          <w:szCs w:val="20"/>
        </w:rPr>
        <w:t xml:space="preserve">Калужского регионального филиала </w:t>
      </w:r>
      <w:r w:rsidRPr="003C73FD">
        <w:rPr>
          <w:iCs/>
          <w:sz w:val="20"/>
          <w:szCs w:val="20"/>
        </w:rPr>
        <w:t>АО «</w:t>
      </w:r>
      <w:proofErr w:type="spellStart"/>
      <w:r w:rsidRPr="003C73FD">
        <w:rPr>
          <w:iCs/>
          <w:sz w:val="20"/>
          <w:szCs w:val="20"/>
        </w:rPr>
        <w:t>Россельхозбанк</w:t>
      </w:r>
      <w:proofErr w:type="spellEnd"/>
      <w:r w:rsidRPr="003C73FD">
        <w:rPr>
          <w:iCs/>
          <w:sz w:val="20"/>
          <w:szCs w:val="20"/>
        </w:rPr>
        <w:t>» физическим лицам</w:t>
      </w:r>
    </w:p>
    <w:p w:rsidR="006D4FDB" w:rsidRPr="00C03086" w:rsidRDefault="006D4FDB" w:rsidP="006D4FDB">
      <w:pPr>
        <w:ind w:left="4956"/>
        <w:rPr>
          <w:iCs/>
          <w:sz w:val="20"/>
          <w:szCs w:val="20"/>
        </w:rPr>
      </w:pPr>
    </w:p>
    <w:p w:rsidR="006D4FDB" w:rsidRPr="00C03086" w:rsidRDefault="006D4FDB" w:rsidP="006D4FDB">
      <w:pPr>
        <w:ind w:left="4956"/>
        <w:rPr>
          <w:iCs/>
          <w:sz w:val="20"/>
          <w:szCs w:val="20"/>
        </w:rPr>
      </w:pPr>
    </w:p>
    <w:p w:rsidR="006D4FDB" w:rsidRPr="00C03086" w:rsidRDefault="006D4FDB" w:rsidP="006D4FDB">
      <w:pPr>
        <w:ind w:left="4956"/>
        <w:rPr>
          <w:iCs/>
          <w:sz w:val="20"/>
          <w:szCs w:val="20"/>
        </w:rPr>
      </w:pPr>
    </w:p>
    <w:p w:rsidR="006D4FDB" w:rsidRPr="00C03086" w:rsidRDefault="006D4FDB" w:rsidP="006D4FDB">
      <w:pPr>
        <w:ind w:left="4956"/>
        <w:rPr>
          <w:iCs/>
          <w:sz w:val="20"/>
          <w:szCs w:val="20"/>
        </w:rPr>
      </w:pPr>
    </w:p>
    <w:p w:rsidR="006D4FDB" w:rsidRPr="00871B0C" w:rsidRDefault="006D4FDB" w:rsidP="006D4FDB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«ЛСР»,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</w:t>
      </w:r>
      <w:r>
        <w:rPr>
          <w:b/>
          <w:bCs/>
        </w:rPr>
        <w:t> </w:t>
      </w:r>
      <w:r w:rsidRPr="00871B0C">
        <w:rPr>
          <w:b/>
          <w:bCs/>
        </w:rPr>
        <w:t>5.8 Тарифов комиссионного вознаграждения на услуги 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6D4FDB" w:rsidRPr="00871B0C" w:rsidRDefault="006D4FDB" w:rsidP="006D4FDB">
      <w:pPr>
        <w:spacing w:after="120"/>
        <w:jc w:val="center"/>
        <w:rPr>
          <w:b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№ п/п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ИНН получателя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pStyle w:val="a3"/>
              <w:spacing w:before="120" w:after="120"/>
              <w:jc w:val="left"/>
            </w:pPr>
            <w:r w:rsidRPr="00204D15"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5035026538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pStyle w:val="a3"/>
              <w:spacing w:before="120" w:after="120"/>
              <w:jc w:val="left"/>
            </w:pPr>
            <w:r w:rsidRPr="00204D15"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7709346940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  <w:lang w:val="en-US"/>
              </w:rPr>
              <w:t>3</w:t>
            </w:r>
            <w:r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7725549175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9725020924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4D15">
              <w:rPr>
                <w:sz w:val="22"/>
                <w:szCs w:val="22"/>
              </w:rPr>
              <w:t>ООО «Великан-</w:t>
            </w:r>
            <w:r w:rsidRPr="00204D15">
              <w:rPr>
                <w:sz w:val="22"/>
                <w:szCs w:val="22"/>
                <w:lang w:val="en-US"/>
              </w:rPr>
              <w:t>XXI</w:t>
            </w:r>
            <w:r w:rsidRPr="00204D15">
              <w:rPr>
                <w:sz w:val="22"/>
                <w:szCs w:val="22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7725131067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7826090547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7803048130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8.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7838092161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6672142550</w:t>
            </w:r>
          </w:p>
        </w:tc>
      </w:tr>
      <w:tr w:rsidR="006D4FDB" w:rsidRPr="00204D15" w:rsidTr="004A1375">
        <w:tc>
          <w:tcPr>
            <w:tcW w:w="567" w:type="dxa"/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10.</w:t>
            </w:r>
          </w:p>
        </w:tc>
        <w:tc>
          <w:tcPr>
            <w:tcW w:w="6804" w:type="dxa"/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6670487285</w:t>
            </w:r>
          </w:p>
        </w:tc>
      </w:tr>
      <w:tr w:rsidR="006D4FDB" w:rsidRPr="00204D15" w:rsidTr="004A1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6670494980</w:t>
            </w:r>
          </w:p>
        </w:tc>
      </w:tr>
      <w:tr w:rsidR="006D4FDB" w:rsidRPr="00204D15" w:rsidTr="004A1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4703175682</w:t>
            </w:r>
          </w:p>
        </w:tc>
      </w:tr>
      <w:tr w:rsidR="006D4FDB" w:rsidRPr="00204D15" w:rsidTr="004A1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9725020931</w:t>
            </w:r>
          </w:p>
        </w:tc>
      </w:tr>
      <w:tr w:rsidR="006D4FDB" w:rsidRPr="00204D15" w:rsidTr="004A1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6670496219</w:t>
            </w:r>
          </w:p>
        </w:tc>
      </w:tr>
      <w:tr w:rsidR="006D4FDB" w:rsidRPr="00204D15" w:rsidTr="004A1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7806560931</w:t>
            </w:r>
          </w:p>
        </w:tc>
      </w:tr>
      <w:tr w:rsidR="006D4FDB" w:rsidRPr="00204D15" w:rsidTr="004A1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DB" w:rsidRPr="00204D15" w:rsidRDefault="006D4FDB" w:rsidP="004A1375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9725032380</w:t>
            </w:r>
          </w:p>
        </w:tc>
      </w:tr>
    </w:tbl>
    <w:p w:rsidR="006D4FDB" w:rsidRDefault="006D4FDB" w:rsidP="006D4FDB">
      <w:pPr>
        <w:tabs>
          <w:tab w:val="left" w:pos="1309"/>
        </w:tabs>
        <w:jc w:val="center"/>
        <w:rPr>
          <w:bCs/>
          <w:color w:val="000000"/>
          <w:lang w:eastAsia="en-US"/>
        </w:rPr>
      </w:pPr>
    </w:p>
    <w:p w:rsidR="002B3D00" w:rsidRDefault="002B3D00">
      <w:bookmarkStart w:id="0" w:name="_GoBack"/>
      <w:bookmarkEnd w:id="0"/>
    </w:p>
    <w:sectPr w:rsidR="002B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DB"/>
    <w:rsid w:val="000E7ADB"/>
    <w:rsid w:val="002B3D00"/>
    <w:rsid w:val="006D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72896-111B-407A-BCBF-874D5B88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FD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6D4FDB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6D4FDB"/>
    <w:rPr>
      <w:rFonts w:ascii="Times New Roman" w:eastAsia="Times New Roman" w:hAnsi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Владимирович</dc:creator>
  <cp:keywords/>
  <dc:description/>
  <cp:lastModifiedBy>Орлов Павел Владимирович</cp:lastModifiedBy>
  <cp:revision>1</cp:revision>
  <dcterms:created xsi:type="dcterms:W3CDTF">2021-04-09T11:21:00Z</dcterms:created>
  <dcterms:modified xsi:type="dcterms:W3CDTF">2021-04-09T11:22:00Z</dcterms:modified>
</cp:coreProperties>
</file>